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D9" w:rsidRPr="007D6919" w:rsidRDefault="002456D9" w:rsidP="002A2226">
      <w:pPr>
        <w:spacing w:after="80"/>
        <w:ind w:left="284" w:hanging="284"/>
        <w:jc w:val="center"/>
        <w:rPr>
          <w:rFonts w:ascii="Times New Roman" w:hAnsi="Times New Roman" w:cs="Times New Roman"/>
          <w:spacing w:val="-5"/>
          <w:sz w:val="31"/>
          <w:szCs w:val="31"/>
        </w:rPr>
      </w:pPr>
      <w:r w:rsidRPr="007D6919">
        <w:rPr>
          <w:rFonts w:ascii="Times New Roman" w:hAnsi="Times New Roman" w:cs="Times New Roman"/>
          <w:spacing w:val="-5"/>
          <w:sz w:val="31"/>
          <w:szCs w:val="31"/>
        </w:rPr>
        <w:t>Теоретико-методологический семинар ИПРЭ РАН</w:t>
      </w:r>
    </w:p>
    <w:p w:rsidR="002456D9" w:rsidRPr="007D6919" w:rsidRDefault="00595F91" w:rsidP="002456D9">
      <w:pPr>
        <w:jc w:val="center"/>
        <w:rPr>
          <w:rFonts w:ascii="Times New Roman" w:hAnsi="Times New Roman" w:cs="Times New Roman"/>
          <w:spacing w:val="-5"/>
          <w:sz w:val="31"/>
          <w:szCs w:val="31"/>
        </w:rPr>
      </w:pPr>
      <w:r>
        <w:rPr>
          <w:rFonts w:ascii="Times New Roman" w:hAnsi="Times New Roman" w:cs="Times New Roman"/>
          <w:spacing w:val="-5"/>
          <w:sz w:val="31"/>
          <w:szCs w:val="31"/>
        </w:rPr>
        <w:t>7</w:t>
      </w:r>
      <w:r w:rsidR="002A2226">
        <w:rPr>
          <w:rFonts w:ascii="Times New Roman" w:hAnsi="Times New Roman" w:cs="Times New Roman"/>
          <w:spacing w:val="-5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5"/>
          <w:sz w:val="31"/>
          <w:szCs w:val="31"/>
        </w:rPr>
        <w:t>октября</w:t>
      </w:r>
      <w:r w:rsidR="002456D9" w:rsidRPr="007D6919">
        <w:rPr>
          <w:rFonts w:ascii="Times New Roman" w:hAnsi="Times New Roman" w:cs="Times New Roman"/>
          <w:spacing w:val="-5"/>
          <w:sz w:val="31"/>
          <w:szCs w:val="31"/>
        </w:rPr>
        <w:t xml:space="preserve"> 2019года</w:t>
      </w:r>
    </w:p>
    <w:p w:rsidR="002456D9" w:rsidRPr="00595F91" w:rsidRDefault="00595F91" w:rsidP="002456D9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595F91">
        <w:rPr>
          <w:rFonts w:ascii="Times New Roman" w:hAnsi="Times New Roman" w:cs="Times New Roman"/>
          <w:b/>
          <w:i/>
          <w:sz w:val="30"/>
          <w:szCs w:val="30"/>
        </w:rPr>
        <w:t xml:space="preserve">Докладчик: </w:t>
      </w:r>
      <w:proofErr w:type="spellStart"/>
      <w:r w:rsidRPr="00595F91">
        <w:rPr>
          <w:rFonts w:ascii="Times New Roman" w:hAnsi="Times New Roman" w:cs="Times New Roman"/>
          <w:b/>
          <w:i/>
          <w:sz w:val="30"/>
          <w:szCs w:val="30"/>
        </w:rPr>
        <w:t>д.э.н</w:t>
      </w:r>
      <w:proofErr w:type="spellEnd"/>
      <w:r w:rsidRPr="00595F91">
        <w:rPr>
          <w:rFonts w:ascii="Times New Roman" w:hAnsi="Times New Roman" w:cs="Times New Roman"/>
          <w:b/>
          <w:i/>
          <w:sz w:val="30"/>
          <w:szCs w:val="30"/>
        </w:rPr>
        <w:t>., проф., гл.н.с. Е.А. Горин</w:t>
      </w:r>
    </w:p>
    <w:p w:rsidR="00595F91" w:rsidRDefault="00595F91" w:rsidP="008E11EA">
      <w:pPr>
        <w:jc w:val="center"/>
        <w:rPr>
          <w:rFonts w:ascii="Arial Narrow" w:hAnsi="Arial Narrow"/>
          <w:b/>
          <w:spacing w:val="-6"/>
          <w:sz w:val="32"/>
          <w:szCs w:val="29"/>
        </w:rPr>
      </w:pPr>
    </w:p>
    <w:p w:rsidR="008E11EA" w:rsidRDefault="002A2226" w:rsidP="008E11EA">
      <w:pPr>
        <w:jc w:val="center"/>
        <w:rPr>
          <w:b/>
          <w:bCs/>
          <w:sz w:val="32"/>
          <w:szCs w:val="28"/>
        </w:rPr>
      </w:pPr>
      <w:r>
        <w:rPr>
          <w:rFonts w:ascii="Arial Narrow" w:hAnsi="Arial Narrow"/>
          <w:b/>
          <w:spacing w:val="-6"/>
          <w:sz w:val="32"/>
          <w:szCs w:val="29"/>
        </w:rPr>
        <w:t xml:space="preserve">тема: </w:t>
      </w:r>
      <w:r w:rsidR="00595F91" w:rsidRPr="00595F91">
        <w:rPr>
          <w:b/>
          <w:bCs/>
          <w:sz w:val="32"/>
          <w:szCs w:val="28"/>
        </w:rPr>
        <w:t>Современное промышленное производство: факторы инновационности и целевые ориентиры</w:t>
      </w:r>
    </w:p>
    <w:p w:rsidR="00595F91" w:rsidRPr="002A2226" w:rsidRDefault="00595F91" w:rsidP="008E11EA">
      <w:pPr>
        <w:jc w:val="center"/>
        <w:rPr>
          <w:rFonts w:ascii="Arial Narrow" w:hAnsi="Arial Narrow"/>
          <w:b/>
          <w:spacing w:val="-6"/>
          <w:sz w:val="32"/>
          <w:szCs w:val="29"/>
        </w:rPr>
      </w:pPr>
    </w:p>
    <w:p w:rsidR="002456D9" w:rsidRPr="00595F91" w:rsidRDefault="002456D9" w:rsidP="002A2226">
      <w:pPr>
        <w:spacing w:after="140"/>
        <w:ind w:firstLine="284"/>
        <w:rPr>
          <w:rFonts w:ascii="Times New Roman" w:hAnsi="Times New Roman" w:cs="Times New Roman"/>
          <w:sz w:val="31"/>
          <w:szCs w:val="31"/>
        </w:rPr>
      </w:pPr>
      <w:r w:rsidRPr="00595F91">
        <w:rPr>
          <w:rFonts w:ascii="Times New Roman" w:hAnsi="Times New Roman" w:cs="Times New Roman"/>
          <w:sz w:val="31"/>
          <w:szCs w:val="31"/>
        </w:rPr>
        <w:t>Вопросы для обсуждения.</w:t>
      </w:r>
    </w:p>
    <w:p w:rsidR="00595F91" w:rsidRPr="00595F91" w:rsidRDefault="00595F91" w:rsidP="00595F91">
      <w:pPr>
        <w:pStyle w:val="Default"/>
        <w:spacing w:line="360" w:lineRule="auto"/>
        <w:ind w:left="567" w:hanging="567"/>
        <w:rPr>
          <w:sz w:val="31"/>
          <w:szCs w:val="31"/>
        </w:rPr>
      </w:pPr>
      <w:r w:rsidRPr="00595F91">
        <w:rPr>
          <w:sz w:val="31"/>
          <w:szCs w:val="31"/>
        </w:rPr>
        <w:t xml:space="preserve">1. Промышленность – источник  трансформации социально-экономического пространства </w:t>
      </w:r>
    </w:p>
    <w:p w:rsidR="00595F91" w:rsidRPr="00595F91" w:rsidRDefault="00595F91" w:rsidP="00595F91">
      <w:pPr>
        <w:pStyle w:val="Default"/>
        <w:spacing w:line="360" w:lineRule="auto"/>
        <w:ind w:left="567" w:hanging="567"/>
        <w:rPr>
          <w:sz w:val="31"/>
          <w:szCs w:val="31"/>
        </w:rPr>
      </w:pPr>
      <w:r w:rsidRPr="00595F91">
        <w:rPr>
          <w:sz w:val="31"/>
          <w:szCs w:val="31"/>
        </w:rPr>
        <w:t>2. Промышленность Санкт-Петербурга:</w:t>
      </w:r>
    </w:p>
    <w:p w:rsidR="00595F91" w:rsidRPr="00595F91" w:rsidRDefault="00595F91" w:rsidP="00595F91">
      <w:pPr>
        <w:pStyle w:val="Default"/>
        <w:spacing w:line="360" w:lineRule="auto"/>
        <w:ind w:left="567"/>
        <w:rPr>
          <w:sz w:val="31"/>
          <w:szCs w:val="31"/>
        </w:rPr>
      </w:pPr>
      <w:r w:rsidRPr="00595F91">
        <w:rPr>
          <w:sz w:val="31"/>
          <w:szCs w:val="31"/>
        </w:rPr>
        <w:t xml:space="preserve">- технологический уровень, </w:t>
      </w:r>
    </w:p>
    <w:p w:rsidR="00595F91" w:rsidRPr="00595F91" w:rsidRDefault="00595F91" w:rsidP="00595F91">
      <w:pPr>
        <w:pStyle w:val="Default"/>
        <w:spacing w:line="360" w:lineRule="auto"/>
        <w:ind w:left="567"/>
        <w:rPr>
          <w:sz w:val="31"/>
          <w:szCs w:val="31"/>
        </w:rPr>
      </w:pPr>
      <w:r w:rsidRPr="00595F91">
        <w:rPr>
          <w:sz w:val="31"/>
          <w:szCs w:val="31"/>
        </w:rPr>
        <w:t>- факторы инновационности,</w:t>
      </w:r>
    </w:p>
    <w:p w:rsidR="00595F91" w:rsidRPr="00595F91" w:rsidRDefault="00595F91" w:rsidP="00595F91">
      <w:pPr>
        <w:pStyle w:val="Default"/>
        <w:spacing w:line="360" w:lineRule="auto"/>
        <w:ind w:left="567"/>
        <w:rPr>
          <w:sz w:val="31"/>
          <w:szCs w:val="31"/>
        </w:rPr>
      </w:pPr>
      <w:r w:rsidRPr="00595F91">
        <w:rPr>
          <w:sz w:val="31"/>
          <w:szCs w:val="31"/>
        </w:rPr>
        <w:t>- целевые ориентиры инновационного процесса</w:t>
      </w:r>
    </w:p>
    <w:p w:rsidR="00595F91" w:rsidRPr="00595F91" w:rsidRDefault="00595F91" w:rsidP="00595F91">
      <w:pPr>
        <w:pStyle w:val="Default"/>
        <w:spacing w:line="360" w:lineRule="auto"/>
        <w:ind w:left="567" w:hanging="567"/>
        <w:rPr>
          <w:sz w:val="31"/>
          <w:szCs w:val="31"/>
        </w:rPr>
      </w:pPr>
      <w:r w:rsidRPr="00595F91">
        <w:rPr>
          <w:sz w:val="31"/>
          <w:szCs w:val="31"/>
        </w:rPr>
        <w:t>3. Инновационная динамика: ожидания и результаты</w:t>
      </w:r>
    </w:p>
    <w:p w:rsidR="002A2226" w:rsidRPr="002A2226" w:rsidRDefault="002A2226" w:rsidP="00595F91">
      <w:pPr>
        <w:pStyle w:val="49e4d9bae7e7f64e0277721562e3f019msolistparagraph"/>
        <w:shd w:val="clear" w:color="auto" w:fill="FFFFFF"/>
        <w:tabs>
          <w:tab w:val="left" w:pos="142"/>
        </w:tabs>
        <w:spacing w:line="276" w:lineRule="auto"/>
        <w:ind w:firstLine="284"/>
        <w:rPr>
          <w:sz w:val="28"/>
          <w:szCs w:val="28"/>
        </w:rPr>
      </w:pPr>
    </w:p>
    <w:sectPr w:rsidR="002A2226" w:rsidRPr="002A2226" w:rsidSect="008E11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46C"/>
    <w:multiLevelType w:val="hybridMultilevel"/>
    <w:tmpl w:val="AD7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602"/>
    <w:multiLevelType w:val="hybridMultilevel"/>
    <w:tmpl w:val="18CC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191A"/>
    <w:multiLevelType w:val="hybridMultilevel"/>
    <w:tmpl w:val="6108D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2648"/>
    <w:multiLevelType w:val="hybridMultilevel"/>
    <w:tmpl w:val="E9527EF0"/>
    <w:lvl w:ilvl="0" w:tplc="3E6C4968">
      <w:start w:val="1"/>
      <w:numFmt w:val="decimal"/>
      <w:pStyle w:val="01"/>
      <w:lvlText w:val="%1."/>
      <w:lvlJc w:val="left"/>
      <w:pPr>
        <w:ind w:left="0" w:firstLine="680"/>
      </w:pPr>
      <w:rPr>
        <w:rFonts w:cs="Times New Roman"/>
        <w:b/>
        <w:i w:val="0"/>
        <w:caps w:val="0"/>
        <w:strike w:val="0"/>
        <w:dstrike w:val="0"/>
        <w:vanish w:val="0"/>
        <w:webHidden w:val="0"/>
        <w:color w:val="000000"/>
        <w:sz w:val="26"/>
        <w:szCs w:val="3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7C0DEB"/>
    <w:multiLevelType w:val="hybridMultilevel"/>
    <w:tmpl w:val="E68C10DA"/>
    <w:lvl w:ilvl="0" w:tplc="FE78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7494"/>
    <w:multiLevelType w:val="hybridMultilevel"/>
    <w:tmpl w:val="F84C1640"/>
    <w:lvl w:ilvl="0" w:tplc="C382E8C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7CF51944"/>
    <w:multiLevelType w:val="hybridMultilevel"/>
    <w:tmpl w:val="18CC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D2B"/>
    <w:rsid w:val="00033235"/>
    <w:rsid w:val="00103E3D"/>
    <w:rsid w:val="00201632"/>
    <w:rsid w:val="002456D9"/>
    <w:rsid w:val="002A2226"/>
    <w:rsid w:val="00324D2B"/>
    <w:rsid w:val="00470C9F"/>
    <w:rsid w:val="004F6205"/>
    <w:rsid w:val="00533A7D"/>
    <w:rsid w:val="00595F91"/>
    <w:rsid w:val="005E5727"/>
    <w:rsid w:val="006151C0"/>
    <w:rsid w:val="006612AB"/>
    <w:rsid w:val="007058BA"/>
    <w:rsid w:val="007352DB"/>
    <w:rsid w:val="0079335A"/>
    <w:rsid w:val="007D6919"/>
    <w:rsid w:val="008E11EA"/>
    <w:rsid w:val="009145A2"/>
    <w:rsid w:val="00992AE0"/>
    <w:rsid w:val="009E4C96"/>
    <w:rsid w:val="00A31818"/>
    <w:rsid w:val="00A74872"/>
    <w:rsid w:val="00AC1078"/>
    <w:rsid w:val="00B52AD9"/>
    <w:rsid w:val="00C106CE"/>
    <w:rsid w:val="00D36AEF"/>
    <w:rsid w:val="00E15711"/>
    <w:rsid w:val="00EC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E"/>
  </w:style>
  <w:style w:type="paragraph" w:styleId="1">
    <w:name w:val="heading 1"/>
    <w:basedOn w:val="a"/>
    <w:next w:val="a"/>
    <w:link w:val="10"/>
    <w:uiPriority w:val="9"/>
    <w:qFormat/>
    <w:rsid w:val="00D3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A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4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18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7"/>
    <w:uiPriority w:val="99"/>
    <w:semiHidden/>
    <w:locked/>
    <w:rsid w:val="00992A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1,Обычный (веб)1,Обычный (веб)11"/>
    <w:basedOn w:val="a"/>
    <w:link w:val="a6"/>
    <w:uiPriority w:val="99"/>
    <w:semiHidden/>
    <w:unhideWhenUsed/>
    <w:rsid w:val="0099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Нум_01"/>
    <w:basedOn w:val="a"/>
    <w:autoRedefine/>
    <w:rsid w:val="00201632"/>
    <w:pPr>
      <w:numPr>
        <w:numId w:val="6"/>
      </w:numPr>
      <w:spacing w:before="180" w:after="60" w:line="240" w:lineRule="auto"/>
      <w:jc w:val="both"/>
    </w:pPr>
    <w:rPr>
      <w:rFonts w:ascii="Times New Roman" w:eastAsiaTheme="majorEastAsia" w:hAnsi="Times New Roman" w:cs="Times New Roman"/>
      <w:b/>
      <w:bCs/>
      <w:kern w:val="24"/>
      <w:sz w:val="24"/>
      <w:szCs w:val="24"/>
    </w:rPr>
  </w:style>
  <w:style w:type="paragraph" w:customStyle="1" w:styleId="0">
    <w:name w:val="Заголовок 0"/>
    <w:autoRedefine/>
    <w:rsid w:val="00201632"/>
    <w:pPr>
      <w:keepNext/>
      <w:keepLines/>
      <w:suppressAutoHyphens/>
      <w:spacing w:before="360" w:after="60" w:line="360" w:lineRule="exact"/>
      <w:jc w:val="center"/>
      <w:outlineLvl w:val="0"/>
    </w:pPr>
    <w:rPr>
      <w:rFonts w:ascii="Arial Narrow" w:eastAsia="Times New Roman" w:hAnsi="Arial Narrow" w:cs="Times New Roman"/>
      <w:b/>
      <w:kern w:val="28"/>
      <w:sz w:val="26"/>
      <w:szCs w:val="26"/>
    </w:rPr>
  </w:style>
  <w:style w:type="character" w:customStyle="1" w:styleId="a8">
    <w:name w:val="Обозн пж Знак"/>
    <w:link w:val="a9"/>
    <w:locked/>
    <w:rsid w:val="00201632"/>
    <w:rPr>
      <w:b/>
      <w:color w:val="000000"/>
      <w:spacing w:val="-6"/>
      <w:sz w:val="26"/>
      <w:szCs w:val="26"/>
    </w:rPr>
  </w:style>
  <w:style w:type="paragraph" w:customStyle="1" w:styleId="a9">
    <w:name w:val="Обозн пж"/>
    <w:basedOn w:val="a"/>
    <w:link w:val="a8"/>
    <w:rsid w:val="00201632"/>
    <w:pPr>
      <w:spacing w:before="60" w:after="60" w:line="240" w:lineRule="auto"/>
      <w:ind w:firstLine="720"/>
      <w:jc w:val="both"/>
    </w:pPr>
    <w:rPr>
      <w:b/>
      <w:color w:val="000000"/>
      <w:spacing w:val="-6"/>
      <w:sz w:val="26"/>
      <w:szCs w:val="26"/>
    </w:rPr>
  </w:style>
  <w:style w:type="paragraph" w:customStyle="1" w:styleId="00">
    <w:name w:val="Заголовок 0_Пр"/>
    <w:autoRedefine/>
    <w:rsid w:val="00201632"/>
    <w:pPr>
      <w:keepNext/>
      <w:keepLines/>
      <w:suppressAutoHyphens/>
      <w:spacing w:before="60" w:after="60" w:line="400" w:lineRule="exact"/>
      <w:ind w:left="1304" w:hanging="1304"/>
      <w:outlineLvl w:val="0"/>
    </w:pPr>
    <w:rPr>
      <w:rFonts w:ascii="Arial Narrow" w:eastAsia="Times New Roman" w:hAnsi="Arial Narrow" w:cs="Times New Roman"/>
      <w:kern w:val="28"/>
      <w:sz w:val="26"/>
      <w:szCs w:val="28"/>
    </w:rPr>
  </w:style>
  <w:style w:type="paragraph" w:customStyle="1" w:styleId="Default">
    <w:name w:val="Default"/>
    <w:rsid w:val="002016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e4d9bae7e7f64e0277721562e3f019msolistparagraph">
    <w:name w:val="49e4d9bae7e7f64e0277721562e3f019msolistparagraph"/>
    <w:basedOn w:val="a"/>
    <w:rsid w:val="002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7bd558d154efab5904f3c5cd14a9msolistparagraph">
    <w:name w:val="0b107bd558d154efab5904f3c5cd14a9msolistparagraph"/>
    <w:basedOn w:val="a"/>
    <w:rsid w:val="002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5c675e1a0f06f614856c95f2965emsolistparagraph">
    <w:name w:val="2ebf5c675e1a0f06f614856c95f2965emsolistparagraph"/>
    <w:basedOn w:val="a"/>
    <w:rsid w:val="002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A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4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18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7"/>
    <w:uiPriority w:val="99"/>
    <w:semiHidden/>
    <w:locked/>
    <w:rsid w:val="00992A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1,Обычный (веб)1,Обычный (веб)11"/>
    <w:basedOn w:val="a"/>
    <w:link w:val="a6"/>
    <w:uiPriority w:val="99"/>
    <w:semiHidden/>
    <w:unhideWhenUsed/>
    <w:rsid w:val="0099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Нум_01"/>
    <w:basedOn w:val="a"/>
    <w:autoRedefine/>
    <w:rsid w:val="00201632"/>
    <w:pPr>
      <w:numPr>
        <w:numId w:val="6"/>
      </w:numPr>
      <w:spacing w:before="180" w:after="60" w:line="240" w:lineRule="auto"/>
      <w:jc w:val="both"/>
    </w:pPr>
    <w:rPr>
      <w:rFonts w:ascii="Times New Roman" w:eastAsiaTheme="majorEastAsia" w:hAnsi="Times New Roman" w:cs="Times New Roman"/>
      <w:b/>
      <w:bCs/>
      <w:kern w:val="24"/>
      <w:sz w:val="24"/>
      <w:szCs w:val="24"/>
    </w:rPr>
  </w:style>
  <w:style w:type="paragraph" w:customStyle="1" w:styleId="0">
    <w:name w:val="Заголовок 0"/>
    <w:autoRedefine/>
    <w:rsid w:val="00201632"/>
    <w:pPr>
      <w:keepNext/>
      <w:keepLines/>
      <w:suppressAutoHyphens/>
      <w:spacing w:before="360" w:after="60" w:line="360" w:lineRule="exact"/>
      <w:jc w:val="center"/>
      <w:outlineLvl w:val="0"/>
    </w:pPr>
    <w:rPr>
      <w:rFonts w:ascii="Arial Narrow" w:eastAsia="Times New Roman" w:hAnsi="Arial Narrow" w:cs="Times New Roman"/>
      <w:b/>
      <w:kern w:val="28"/>
      <w:sz w:val="26"/>
      <w:szCs w:val="26"/>
    </w:rPr>
  </w:style>
  <w:style w:type="character" w:customStyle="1" w:styleId="a8">
    <w:name w:val="Обозн пж Знак"/>
    <w:link w:val="a9"/>
    <w:locked/>
    <w:rsid w:val="00201632"/>
    <w:rPr>
      <w:b/>
      <w:color w:val="000000"/>
      <w:spacing w:val="-6"/>
      <w:sz w:val="26"/>
      <w:szCs w:val="26"/>
    </w:rPr>
  </w:style>
  <w:style w:type="paragraph" w:customStyle="1" w:styleId="a9">
    <w:name w:val="Обозн пж"/>
    <w:basedOn w:val="a"/>
    <w:link w:val="a8"/>
    <w:rsid w:val="00201632"/>
    <w:pPr>
      <w:spacing w:before="60" w:after="60" w:line="240" w:lineRule="auto"/>
      <w:ind w:firstLine="720"/>
      <w:jc w:val="both"/>
    </w:pPr>
    <w:rPr>
      <w:b/>
      <w:color w:val="000000"/>
      <w:spacing w:val="-6"/>
      <w:sz w:val="26"/>
      <w:szCs w:val="26"/>
    </w:rPr>
  </w:style>
  <w:style w:type="paragraph" w:customStyle="1" w:styleId="00">
    <w:name w:val="Заголовок 0_Пр"/>
    <w:autoRedefine/>
    <w:rsid w:val="00201632"/>
    <w:pPr>
      <w:keepNext/>
      <w:keepLines/>
      <w:suppressAutoHyphens/>
      <w:spacing w:before="60" w:after="60" w:line="400" w:lineRule="exact"/>
      <w:ind w:left="1304" w:hanging="1304"/>
      <w:outlineLvl w:val="0"/>
    </w:pPr>
    <w:rPr>
      <w:rFonts w:ascii="Arial Narrow" w:eastAsia="Times New Roman" w:hAnsi="Arial Narrow" w:cs="Times New Roman"/>
      <w:kern w:val="28"/>
      <w:sz w:val="26"/>
      <w:szCs w:val="28"/>
    </w:rPr>
  </w:style>
  <w:style w:type="paragraph" w:customStyle="1" w:styleId="Default">
    <w:name w:val="Default"/>
    <w:rsid w:val="002016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2019-09-18T07:49:00Z</cp:lastPrinted>
  <dcterms:created xsi:type="dcterms:W3CDTF">2019-06-17T07:25:00Z</dcterms:created>
  <dcterms:modified xsi:type="dcterms:W3CDTF">2019-09-18T07:49:00Z</dcterms:modified>
</cp:coreProperties>
</file>